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Сведения о выполнении полномочий, возложенных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67742C" w:rsidRDefault="00CF731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Управление Роскомнадзора по Кировской области,</w:t>
      </w:r>
    </w:p>
    <w:p w:rsidR="0067742C" w:rsidRDefault="00CF731F">
      <w:pPr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за </w:t>
      </w:r>
      <w:r w:rsidR="00B46CA6">
        <w:rPr>
          <w:b/>
          <w:color w:val="000000"/>
          <w:spacing w:val="-1"/>
          <w:sz w:val="28"/>
          <w:szCs w:val="28"/>
        </w:rPr>
        <w:t xml:space="preserve"> </w:t>
      </w:r>
      <w:r w:rsidR="00811657" w:rsidRPr="00811657">
        <w:rPr>
          <w:b/>
          <w:color w:val="000000"/>
          <w:spacing w:val="-1"/>
          <w:sz w:val="28"/>
          <w:szCs w:val="28"/>
        </w:rPr>
        <w:t xml:space="preserve">3 </w:t>
      </w:r>
      <w:r w:rsidR="00811657">
        <w:rPr>
          <w:b/>
          <w:color w:val="000000"/>
          <w:spacing w:val="-1"/>
          <w:sz w:val="28"/>
          <w:szCs w:val="28"/>
        </w:rPr>
        <w:t xml:space="preserve">месяца </w:t>
      </w:r>
      <w:r w:rsidR="002C2757">
        <w:rPr>
          <w:b/>
          <w:color w:val="000000"/>
          <w:spacing w:val="-1"/>
          <w:sz w:val="28"/>
          <w:szCs w:val="28"/>
        </w:rPr>
        <w:t>202</w:t>
      </w:r>
      <w:r w:rsidR="00063512">
        <w:rPr>
          <w:b/>
          <w:color w:val="000000"/>
          <w:spacing w:val="-1"/>
          <w:sz w:val="28"/>
          <w:szCs w:val="28"/>
        </w:rPr>
        <w:t>4</w:t>
      </w:r>
      <w:r>
        <w:rPr>
          <w:b/>
          <w:color w:val="000000"/>
          <w:spacing w:val="-1"/>
          <w:sz w:val="28"/>
          <w:szCs w:val="28"/>
        </w:rPr>
        <w:t xml:space="preserve"> год</w:t>
      </w:r>
      <w:r w:rsidR="00811657">
        <w:rPr>
          <w:b/>
          <w:color w:val="000000"/>
          <w:spacing w:val="-1"/>
          <w:sz w:val="28"/>
          <w:szCs w:val="28"/>
        </w:rPr>
        <w:t>а</w:t>
      </w:r>
      <w:r>
        <w:rPr>
          <w:b/>
          <w:color w:val="000000"/>
          <w:spacing w:val="-1"/>
          <w:sz w:val="28"/>
          <w:szCs w:val="28"/>
        </w:rPr>
        <w:t>.</w:t>
      </w:r>
    </w:p>
    <w:p w:rsidR="0067742C" w:rsidRDefault="0067742C" w:rsidP="00E1034F">
      <w:pPr>
        <w:suppressLineNumbers/>
        <w:suppressAutoHyphens/>
        <w:ind w:firstLine="567"/>
        <w:jc w:val="both"/>
        <w:rPr>
          <w:sz w:val="28"/>
          <w:szCs w:val="28"/>
        </w:rPr>
      </w:pPr>
    </w:p>
    <w:p w:rsidR="00811657" w:rsidRPr="00811657" w:rsidRDefault="00811657" w:rsidP="00811657">
      <w:pPr>
        <w:ind w:firstLine="567"/>
        <w:jc w:val="both"/>
        <w:rPr>
          <w:sz w:val="28"/>
          <w:szCs w:val="28"/>
        </w:rPr>
      </w:pPr>
      <w:r w:rsidRPr="00811657">
        <w:rPr>
          <w:sz w:val="28"/>
          <w:szCs w:val="28"/>
        </w:rPr>
        <w:t>В отчетном периоде 202</w:t>
      </w:r>
      <w:r w:rsidR="00063512">
        <w:rPr>
          <w:sz w:val="28"/>
          <w:szCs w:val="28"/>
        </w:rPr>
        <w:t>4</w:t>
      </w:r>
      <w:r w:rsidRPr="00811657">
        <w:rPr>
          <w:sz w:val="28"/>
          <w:szCs w:val="28"/>
        </w:rPr>
        <w:t xml:space="preserve"> года проведение плановых контрольных (надзорных) мероприятий Управления Федеральной службы по надзору в сфере связи, информационных технологий и массовых коммуникаций по Кировской области не планировалось. Внеплановые контрольные (надзорные) мероприятия в отчетном периоде 202</w:t>
      </w:r>
      <w:r w:rsidR="00063512">
        <w:rPr>
          <w:sz w:val="28"/>
          <w:szCs w:val="28"/>
        </w:rPr>
        <w:t>4</w:t>
      </w:r>
      <w:r w:rsidRPr="00811657">
        <w:rPr>
          <w:sz w:val="28"/>
          <w:szCs w:val="28"/>
        </w:rPr>
        <w:t xml:space="preserve"> года не проводились.</w:t>
      </w:r>
    </w:p>
    <w:p w:rsidR="00063512" w:rsidRPr="00063512" w:rsidRDefault="00063512" w:rsidP="00063512">
      <w:pPr>
        <w:suppressLineNumbers/>
        <w:suppressAutoHyphens/>
        <w:ind w:firstLine="567"/>
        <w:jc w:val="both"/>
        <w:rPr>
          <w:sz w:val="28"/>
          <w:szCs w:val="28"/>
        </w:rPr>
      </w:pPr>
      <w:proofErr w:type="gramStart"/>
      <w:r w:rsidRPr="00063512">
        <w:rPr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Кировской области на 2024 год, утверждённый приказом руководителя Управления Федеральной службы по надзору в сфере связи, информационных технологий и массовых коммуникаций по Кировской области от 20.11.2023 № 83-нд (далее – План деятельности), по состоянию на 31.03.2024  выполнен на  100 %. </w:t>
      </w:r>
      <w:proofErr w:type="gramEnd"/>
    </w:p>
    <w:p w:rsidR="00063512" w:rsidRPr="00063512" w:rsidRDefault="00063512" w:rsidP="00063512">
      <w:pPr>
        <w:ind w:firstLine="567"/>
        <w:jc w:val="both"/>
        <w:rPr>
          <w:sz w:val="28"/>
          <w:szCs w:val="28"/>
        </w:rPr>
      </w:pPr>
      <w:r w:rsidRPr="00063512">
        <w:rPr>
          <w:sz w:val="28"/>
          <w:szCs w:val="28"/>
        </w:rPr>
        <w:t xml:space="preserve">При выполнении Плана деятельности по состоянию на 31.03.2024 года не допущено необоснованных отмен или </w:t>
      </w:r>
      <w:proofErr w:type="spellStart"/>
      <w:r w:rsidRPr="00063512">
        <w:rPr>
          <w:sz w:val="28"/>
          <w:szCs w:val="28"/>
        </w:rPr>
        <w:t>непроведения</w:t>
      </w:r>
      <w:proofErr w:type="spellEnd"/>
      <w:r w:rsidRPr="00063512">
        <w:rPr>
          <w:sz w:val="28"/>
          <w:szCs w:val="28"/>
        </w:rPr>
        <w:t xml:space="preserve"> контрольных (надзорных)  мероприятий, что способствует эффективности государственного контроля (надзора).</w:t>
      </w:r>
    </w:p>
    <w:p w:rsidR="00411831" w:rsidRPr="00C56441" w:rsidRDefault="00411831" w:rsidP="00411831">
      <w:pPr>
        <w:ind w:firstLine="567"/>
        <w:jc w:val="both"/>
        <w:rPr>
          <w:sz w:val="28"/>
          <w:szCs w:val="28"/>
        </w:rPr>
      </w:pPr>
      <w:r w:rsidRPr="00C56441">
        <w:rPr>
          <w:sz w:val="28"/>
          <w:szCs w:val="28"/>
        </w:rPr>
        <w:t>По всем выявленным нарушениям в результате проведенной работы по осуществлению государственного контроля (надзора) в отчетном периоде  приняты меры в соответствии с действующим законодательством.</w:t>
      </w:r>
    </w:p>
    <w:p w:rsidR="002C2757" w:rsidRPr="00B32FBF" w:rsidRDefault="002C2757" w:rsidP="00E1034F">
      <w:pPr>
        <w:ind w:firstLine="567"/>
        <w:jc w:val="both"/>
        <w:rPr>
          <w:sz w:val="28"/>
          <w:szCs w:val="28"/>
        </w:rPr>
      </w:pPr>
    </w:p>
    <w:p w:rsidR="00326100" w:rsidRDefault="00326100" w:rsidP="00326100">
      <w:pPr>
        <w:ind w:firstLine="567"/>
        <w:jc w:val="both"/>
        <w:rPr>
          <w:bCs/>
          <w:sz w:val="28"/>
          <w:szCs w:val="28"/>
        </w:rPr>
      </w:pPr>
      <w:r w:rsidRPr="002C2757">
        <w:rPr>
          <w:bCs/>
          <w:sz w:val="28"/>
          <w:szCs w:val="28"/>
        </w:rPr>
        <w:t>Показатели, ха</w:t>
      </w:r>
      <w:bookmarkStart w:id="0" w:name="_GoBack"/>
      <w:bookmarkEnd w:id="0"/>
      <w:r w:rsidRPr="002C2757">
        <w:rPr>
          <w:bCs/>
          <w:sz w:val="28"/>
          <w:szCs w:val="28"/>
        </w:rPr>
        <w:t>рактеризующие результаты разрешительной и регистрацио</w:t>
      </w:r>
      <w:r w:rsidR="00F02C5A">
        <w:rPr>
          <w:bCs/>
          <w:sz w:val="28"/>
          <w:szCs w:val="28"/>
        </w:rPr>
        <w:t xml:space="preserve">нной, надзорной деятельности за </w:t>
      </w:r>
      <w:r w:rsidR="00811657">
        <w:rPr>
          <w:bCs/>
          <w:sz w:val="28"/>
          <w:szCs w:val="28"/>
        </w:rPr>
        <w:t>3</w:t>
      </w:r>
      <w:r w:rsidR="00411831">
        <w:rPr>
          <w:bCs/>
          <w:sz w:val="28"/>
          <w:szCs w:val="28"/>
        </w:rPr>
        <w:t xml:space="preserve"> месяц</w:t>
      </w:r>
      <w:r w:rsidR="00811657">
        <w:rPr>
          <w:bCs/>
          <w:sz w:val="28"/>
          <w:szCs w:val="28"/>
        </w:rPr>
        <w:t>а</w:t>
      </w:r>
      <w:r w:rsidR="00411831">
        <w:rPr>
          <w:bCs/>
          <w:sz w:val="28"/>
          <w:szCs w:val="28"/>
        </w:rPr>
        <w:t xml:space="preserve"> </w:t>
      </w:r>
      <w:r w:rsidRPr="002C275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063512">
        <w:rPr>
          <w:bCs/>
          <w:sz w:val="28"/>
          <w:szCs w:val="28"/>
        </w:rPr>
        <w:t>4</w:t>
      </w:r>
      <w:r w:rsidRPr="002C2757">
        <w:rPr>
          <w:bCs/>
          <w:sz w:val="28"/>
          <w:szCs w:val="28"/>
        </w:rPr>
        <w:t xml:space="preserve"> год</w:t>
      </w:r>
      <w:r w:rsidR="00411831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 xml:space="preserve"> в сравнении с </w:t>
      </w:r>
      <w:r w:rsidR="00673022">
        <w:rPr>
          <w:bCs/>
          <w:sz w:val="28"/>
          <w:szCs w:val="28"/>
        </w:rPr>
        <w:t xml:space="preserve">аналогичным периодом </w:t>
      </w:r>
      <w:r w:rsidRPr="002C2757">
        <w:rPr>
          <w:bCs/>
          <w:sz w:val="28"/>
          <w:szCs w:val="28"/>
        </w:rPr>
        <w:t>20</w:t>
      </w:r>
      <w:r w:rsidR="00673022">
        <w:rPr>
          <w:bCs/>
          <w:sz w:val="28"/>
          <w:szCs w:val="28"/>
        </w:rPr>
        <w:t>2</w:t>
      </w:r>
      <w:r w:rsidR="00063512">
        <w:rPr>
          <w:bCs/>
          <w:sz w:val="28"/>
          <w:szCs w:val="28"/>
        </w:rPr>
        <w:t>3</w:t>
      </w:r>
      <w:r w:rsidRPr="002C2757">
        <w:rPr>
          <w:bCs/>
          <w:sz w:val="28"/>
          <w:szCs w:val="28"/>
        </w:rPr>
        <w:t xml:space="preserve"> год</w:t>
      </w:r>
      <w:r w:rsidR="00673022">
        <w:rPr>
          <w:bCs/>
          <w:sz w:val="28"/>
          <w:szCs w:val="28"/>
        </w:rPr>
        <w:t>а</w:t>
      </w:r>
      <w:r w:rsidRPr="002C2757">
        <w:rPr>
          <w:bCs/>
          <w:sz w:val="28"/>
          <w:szCs w:val="28"/>
        </w:rPr>
        <w:t>.</w:t>
      </w:r>
    </w:p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1417"/>
        <w:gridCol w:w="1276"/>
        <w:gridCol w:w="1559"/>
      </w:tblGrid>
      <w:tr w:rsidR="000A3D8D" w:rsidRPr="000A3D8D" w:rsidTr="005F3ECD">
        <w:trPr>
          <w:cantSplit/>
          <w:trHeight w:val="20"/>
          <w:tblHeader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0A3D8D" w:rsidRPr="000A3D8D" w:rsidRDefault="000E6AFD" w:rsidP="007A55CF">
            <w:pPr>
              <w:jc w:val="center"/>
              <w:rPr>
                <w:b/>
                <w:bCs/>
              </w:rPr>
            </w:pPr>
            <w:r w:rsidRPr="000A3D8D">
              <w:rPr>
                <w:b/>
                <w:bCs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D8D" w:rsidRPr="000A3D8D" w:rsidRDefault="00811657" w:rsidP="00063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месяц</w:t>
            </w:r>
            <w:r w:rsidR="00C91C56">
              <w:rPr>
                <w:b/>
                <w:bCs/>
              </w:rPr>
              <w:t>а</w:t>
            </w:r>
            <w:r w:rsidR="000A3D8D" w:rsidRPr="000A3D8D">
              <w:rPr>
                <w:b/>
                <w:bCs/>
              </w:rPr>
              <w:t xml:space="preserve"> 202</w:t>
            </w:r>
            <w:r w:rsidR="00063512"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3D8D" w:rsidRPr="000A3D8D" w:rsidRDefault="00811657" w:rsidP="00063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3D8D" w:rsidRPr="000A3D8D">
              <w:rPr>
                <w:b/>
                <w:bCs/>
              </w:rPr>
              <w:t xml:space="preserve"> месяц</w:t>
            </w:r>
            <w:r>
              <w:rPr>
                <w:b/>
                <w:bCs/>
              </w:rPr>
              <w:t>а</w:t>
            </w:r>
            <w:r w:rsidR="000A3D8D" w:rsidRPr="000A3D8D">
              <w:rPr>
                <w:b/>
                <w:bCs/>
              </w:rPr>
              <w:t xml:space="preserve"> 202</w:t>
            </w:r>
            <w:r w:rsidR="00063512">
              <w:rPr>
                <w:b/>
                <w:bCs/>
              </w:rPr>
              <w:t>4</w:t>
            </w:r>
            <w:r w:rsidR="000A3D8D" w:rsidRPr="000A3D8D">
              <w:rPr>
                <w:b/>
                <w:bCs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0A3D8D" w:rsidRPr="000A3D8D" w:rsidRDefault="000A3D8D" w:rsidP="000A3D8D">
            <w:pPr>
              <w:jc w:val="center"/>
              <w:rPr>
                <w:b/>
                <w:bCs/>
              </w:rPr>
            </w:pPr>
            <w:r w:rsidRPr="00A41B91">
              <w:rPr>
                <w:b/>
                <w:bCs/>
                <w:sz w:val="22"/>
              </w:rPr>
              <w:t>отклонение,</w:t>
            </w:r>
            <w:r w:rsidR="008D1766">
              <w:rPr>
                <w:b/>
                <w:bCs/>
                <w:sz w:val="22"/>
              </w:rPr>
              <w:t xml:space="preserve"> </w:t>
            </w:r>
            <w:r w:rsidRPr="00A41B91">
              <w:rPr>
                <w:b/>
                <w:bCs/>
                <w:sz w:val="22"/>
              </w:rPr>
              <w:t>%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Зарегистрировано РЭС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iCs/>
                <w:szCs w:val="28"/>
              </w:rPr>
            </w:pPr>
            <w:r w:rsidRPr="002E5CC7">
              <w:rPr>
                <w:iCs/>
                <w:szCs w:val="28"/>
              </w:rPr>
              <w:t>3136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iCs/>
                <w:szCs w:val="28"/>
              </w:rPr>
            </w:pPr>
            <w:r w:rsidRPr="002E5CC7">
              <w:rPr>
                <w:iCs/>
                <w:szCs w:val="28"/>
              </w:rPr>
              <w:t>945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-69,9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Зарегистрировано СМИ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Проведено мероприятий госконтроля (всего)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4,2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 w:rsidP="008D1766">
            <w:pPr>
              <w:ind w:left="333"/>
            </w:pPr>
            <w:r>
              <w:t>Проведено плановых проверок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 w:rsidP="008D1766">
            <w:pPr>
              <w:ind w:left="333"/>
            </w:pPr>
            <w:r>
              <w:t>Проведено внеплановых проверок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noWrap/>
            <w:vAlign w:val="center"/>
            <w:hideMark/>
          </w:tcPr>
          <w:p w:rsidR="005F3ECD" w:rsidRDefault="005F3ECD" w:rsidP="008D1766">
            <w:pPr>
              <w:ind w:left="333"/>
            </w:pPr>
            <w:r>
              <w:t>Проведено мероприятий СН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50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4,2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bottom"/>
            <w:hideMark/>
          </w:tcPr>
          <w:p w:rsidR="005F3ECD" w:rsidRDefault="005F3ECD" w:rsidP="008D1766">
            <w:pPr>
              <w:ind w:left="333"/>
            </w:pPr>
            <w:r>
              <w:t>Проведено плановых проверок ПОДФТ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Выявлено нарушений по результатам мероприятий госконтроля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92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Выдано предписаний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Составлено протоколов об АП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38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-56,8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 xml:space="preserve">Вынесено </w:t>
            </w:r>
            <w:proofErr w:type="gramStart"/>
            <w:r>
              <w:t>Р</w:t>
            </w:r>
            <w:proofErr w:type="gramEnd"/>
            <w:r>
              <w:t>/П по протоколам об АП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-12,2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Наложено административных штрафов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95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-66,1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Взыскано административных штрафов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-91,1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  <w:hideMark/>
          </w:tcPr>
          <w:p w:rsidR="005F3ECD" w:rsidRDefault="005F3ECD">
            <w: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0.04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5F3ECD" w:rsidRPr="000A3D8D" w:rsidTr="005F3ECD">
        <w:trPr>
          <w:cantSplit/>
          <w:trHeight w:val="20"/>
        </w:trPr>
        <w:tc>
          <w:tcPr>
            <w:tcW w:w="5402" w:type="dxa"/>
            <w:shd w:val="clear" w:color="auto" w:fill="auto"/>
            <w:vAlign w:val="center"/>
          </w:tcPr>
          <w:p w:rsidR="005F3ECD" w:rsidRDefault="005F3ECD">
            <w:r>
              <w:t>Средняя сумма наложенных штрафов, приходящаяся на одно мероприятие госконтроля 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5,833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3ECD" w:rsidRPr="002E5CC7" w:rsidRDefault="005F3ECD" w:rsidP="007C162E">
            <w:pPr>
              <w:jc w:val="center"/>
              <w:rPr>
                <w:szCs w:val="28"/>
              </w:rPr>
            </w:pPr>
            <w:r w:rsidRPr="002E5CC7">
              <w:rPr>
                <w:szCs w:val="28"/>
              </w:rPr>
              <w:t>1,9</w:t>
            </w:r>
          </w:p>
        </w:tc>
        <w:tc>
          <w:tcPr>
            <w:tcW w:w="1559" w:type="dxa"/>
            <w:vAlign w:val="center"/>
          </w:tcPr>
          <w:p w:rsidR="005F3ECD" w:rsidRDefault="005F3EC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-67,4</w:t>
            </w:r>
          </w:p>
        </w:tc>
      </w:tr>
    </w:tbl>
    <w:p w:rsidR="000A3D8D" w:rsidRDefault="000A3D8D" w:rsidP="0007615B">
      <w:pPr>
        <w:jc w:val="both"/>
        <w:rPr>
          <w:rFonts w:asciiTheme="minorHAnsi" w:hAnsiTheme="minorHAnsi"/>
          <w:sz w:val="18"/>
          <w:szCs w:val="18"/>
        </w:rPr>
      </w:pPr>
    </w:p>
    <w:p w:rsidR="002E5CC7" w:rsidRDefault="002E5CC7" w:rsidP="0007615B">
      <w:pPr>
        <w:jc w:val="both"/>
        <w:rPr>
          <w:rFonts w:asciiTheme="minorHAnsi" w:hAnsiTheme="minorHAnsi"/>
          <w:sz w:val="18"/>
          <w:szCs w:val="18"/>
        </w:rPr>
      </w:pPr>
    </w:p>
    <w:p w:rsidR="003B5B1A" w:rsidRDefault="002E5CC7" w:rsidP="0007615B">
      <w:pPr>
        <w:jc w:val="both"/>
        <w:rPr>
          <w:rFonts w:asciiTheme="minorHAnsi" w:hAnsiTheme="minorHAns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321F70CD" wp14:editId="7B3737AB">
            <wp:extent cx="5867400" cy="7677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B5B1A" w:rsidSect="00DA1DD2">
      <w:pgSz w:w="11906" w:h="16838"/>
      <w:pgMar w:top="851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C"/>
    <w:rsid w:val="00063512"/>
    <w:rsid w:val="0007615B"/>
    <w:rsid w:val="00076608"/>
    <w:rsid w:val="0008672E"/>
    <w:rsid w:val="000A3D8D"/>
    <w:rsid w:val="000E6AFD"/>
    <w:rsid w:val="001217AB"/>
    <w:rsid w:val="001D6E24"/>
    <w:rsid w:val="001F0703"/>
    <w:rsid w:val="002C2757"/>
    <w:rsid w:val="002D4568"/>
    <w:rsid w:val="002E0F7B"/>
    <w:rsid w:val="002E5CC7"/>
    <w:rsid w:val="002E6CCA"/>
    <w:rsid w:val="00326100"/>
    <w:rsid w:val="003B5B1A"/>
    <w:rsid w:val="00411831"/>
    <w:rsid w:val="00423D5C"/>
    <w:rsid w:val="00425DAC"/>
    <w:rsid w:val="00492478"/>
    <w:rsid w:val="004E7EBB"/>
    <w:rsid w:val="00581CA4"/>
    <w:rsid w:val="00596DE2"/>
    <w:rsid w:val="005A17D1"/>
    <w:rsid w:val="005A3348"/>
    <w:rsid w:val="005B0AF0"/>
    <w:rsid w:val="005F3ECD"/>
    <w:rsid w:val="0063503F"/>
    <w:rsid w:val="00673022"/>
    <w:rsid w:val="00674C1F"/>
    <w:rsid w:val="0067742C"/>
    <w:rsid w:val="006A3F2E"/>
    <w:rsid w:val="006A5403"/>
    <w:rsid w:val="006F4D0A"/>
    <w:rsid w:val="00785433"/>
    <w:rsid w:val="007A55CF"/>
    <w:rsid w:val="00811657"/>
    <w:rsid w:val="008B267D"/>
    <w:rsid w:val="008D1766"/>
    <w:rsid w:val="009A7F63"/>
    <w:rsid w:val="009F14B9"/>
    <w:rsid w:val="00A15E1B"/>
    <w:rsid w:val="00A41B91"/>
    <w:rsid w:val="00A9581B"/>
    <w:rsid w:val="00AF0433"/>
    <w:rsid w:val="00B32FBF"/>
    <w:rsid w:val="00B46CA6"/>
    <w:rsid w:val="00BB7B79"/>
    <w:rsid w:val="00C470E4"/>
    <w:rsid w:val="00C91C56"/>
    <w:rsid w:val="00C92D38"/>
    <w:rsid w:val="00CB1AEE"/>
    <w:rsid w:val="00CF731F"/>
    <w:rsid w:val="00D21335"/>
    <w:rsid w:val="00D44A64"/>
    <w:rsid w:val="00D85AE0"/>
    <w:rsid w:val="00DA1DD2"/>
    <w:rsid w:val="00DA3D31"/>
    <w:rsid w:val="00DC1C5F"/>
    <w:rsid w:val="00DC7928"/>
    <w:rsid w:val="00DE48EC"/>
    <w:rsid w:val="00E1034F"/>
    <w:rsid w:val="00E421C4"/>
    <w:rsid w:val="00F02C5A"/>
    <w:rsid w:val="00F15B6B"/>
    <w:rsid w:val="00FF1B13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2B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6A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_zam\Desktop\&#1062;&#1080;&#1092;&#1088;&#1099;%20&#1076;&#1083;&#1103;%20&#1086;&#1090;&#1095;&#1077;&#1090;&#1072;%20&#1092;&#1086;&#1088;&#1084;&#1091;&#1083;&#1099;\&#1055;&#1086;&#1082;&#1072;&#1079;&#1072;&#1090;&#1077;&#1083;&#1080;%20&#1080;%20&#1076;&#1080;&#1072;&#1075;&#1088;&#1072;&#1084;&#1084;&#1072;%20&#1085;&#1072;%20&#1089;&#1072;&#1081;&#109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72295945524292"/>
          <c:y val="1.9607096055052606E-2"/>
          <c:w val="0.83352179578951247"/>
          <c:h val="0.4960435944386720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'Лист 1'!$D$13</c:f>
              <c:strCache>
                <c:ptCount val="1"/>
                <c:pt idx="0">
                  <c:v>3 месяца 2023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1'!$C$14:$C$27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(тыс.руб.)</c:v>
                </c:pt>
                <c:pt idx="11">
                  <c:v>Взыскано административных штрафов (тыс.руб.)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1'!$D$14:$D$27</c:f>
              <c:numCache>
                <c:formatCode>General</c:formatCode>
                <c:ptCount val="14"/>
                <c:pt idx="0">
                  <c:v>3136</c:v>
                </c:pt>
                <c:pt idx="1">
                  <c:v>0</c:v>
                </c:pt>
                <c:pt idx="2">
                  <c:v>48</c:v>
                </c:pt>
                <c:pt idx="3">
                  <c:v>0</c:v>
                </c:pt>
                <c:pt idx="4">
                  <c:v>0</c:v>
                </c:pt>
                <c:pt idx="5">
                  <c:v>48</c:v>
                </c:pt>
                <c:pt idx="6">
                  <c:v>46</c:v>
                </c:pt>
                <c:pt idx="7">
                  <c:v>0</c:v>
                </c:pt>
                <c:pt idx="8">
                  <c:v>88</c:v>
                </c:pt>
                <c:pt idx="9">
                  <c:v>41</c:v>
                </c:pt>
                <c:pt idx="10">
                  <c:v>280</c:v>
                </c:pt>
                <c:pt idx="11">
                  <c:v>280</c:v>
                </c:pt>
                <c:pt idx="12">
                  <c:v>0</c:v>
                </c:pt>
                <c:pt idx="13">
                  <c:v>5.8330000000000002</c:v>
                </c:pt>
              </c:numCache>
            </c:numRef>
          </c:val>
        </c:ser>
        <c:ser>
          <c:idx val="1"/>
          <c:order val="1"/>
          <c:tx>
            <c:strRef>
              <c:f>'Лист 1'!$E$13</c:f>
              <c:strCache>
                <c:ptCount val="1"/>
                <c:pt idx="0">
                  <c:v>3 месяца 2024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1'!$C$14:$C$27</c:f>
              <c:strCache>
                <c:ptCount val="14"/>
                <c:pt idx="0">
                  <c:v>Зарегистрировано РЭС</c:v>
                </c:pt>
                <c:pt idx="1">
                  <c:v>Зарегистрировано СМИ</c:v>
                </c:pt>
                <c:pt idx="2">
                  <c:v>Проведено мероприятий госконтроля (всего)</c:v>
                </c:pt>
                <c:pt idx="3">
                  <c:v>Проведено плановых проверок</c:v>
                </c:pt>
                <c:pt idx="4">
                  <c:v>Проведено внеплановых проверок</c:v>
                </c:pt>
                <c:pt idx="5">
                  <c:v>Проведено мероприятий СН</c:v>
                </c:pt>
                <c:pt idx="6">
                  <c:v>Выявлено нарушений по результатам мероприятий госконтроля</c:v>
                </c:pt>
                <c:pt idx="7">
                  <c:v>Выдано предписаний</c:v>
                </c:pt>
                <c:pt idx="8">
                  <c:v>Составлено протоколов об АП</c:v>
                </c:pt>
                <c:pt idx="9">
                  <c:v>Вынесено Р/П по протоколам об АП</c:v>
                </c:pt>
                <c:pt idx="10">
                  <c:v>Наложено административных штрафов (тыс.руб.)</c:v>
                </c:pt>
                <c:pt idx="11">
                  <c:v>Взыскано административных штрафов (тыс.руб.)</c:v>
                </c:pt>
                <c:pt idx="12">
                  <c:v>Среднее количество предписаний, выданных в ходе одного мероприятия госконтроля</c:v>
                </c:pt>
                <c:pt idx="13">
                  <c:v>Средняя сумма наложенных штрафов, приходящаяся на одно мероприятие госконтроля (тыс.руб.)</c:v>
                </c:pt>
              </c:strCache>
            </c:strRef>
          </c:cat>
          <c:val>
            <c:numRef>
              <c:f>'Лист 1'!$E$14:$E$27</c:f>
              <c:numCache>
                <c:formatCode>General</c:formatCode>
                <c:ptCount val="14"/>
                <c:pt idx="0">
                  <c:v>945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50</c:v>
                </c:pt>
                <c:pt idx="6">
                  <c:v>92</c:v>
                </c:pt>
                <c:pt idx="7">
                  <c:v>2</c:v>
                </c:pt>
                <c:pt idx="8">
                  <c:v>38</c:v>
                </c:pt>
                <c:pt idx="9">
                  <c:v>36</c:v>
                </c:pt>
                <c:pt idx="10">
                  <c:v>95</c:v>
                </c:pt>
                <c:pt idx="11">
                  <c:v>25</c:v>
                </c:pt>
                <c:pt idx="12">
                  <c:v>0</c:v>
                </c:pt>
                <c:pt idx="13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overlap val="100"/>
        <c:axId val="101894656"/>
        <c:axId val="98546176"/>
      </c:barChart>
      <c:catAx>
        <c:axId val="10189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546176"/>
        <c:crosses val="autoZero"/>
        <c:auto val="1"/>
        <c:lblAlgn val="ctr"/>
        <c:lblOffset val="100"/>
        <c:noMultiLvlLbl val="0"/>
      </c:catAx>
      <c:valAx>
        <c:axId val="985461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1894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2421583665678162"/>
          <c:y val="0.94521495607093764"/>
          <c:w val="0.44507482019293043"/>
          <c:h val="2.8316888428648653E-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</dc:creator>
  <cp:lastModifiedBy>P</cp:lastModifiedBy>
  <cp:revision>3</cp:revision>
  <cp:lastPrinted>2022-10-06T14:26:00Z</cp:lastPrinted>
  <dcterms:created xsi:type="dcterms:W3CDTF">2024-04-05T07:29:00Z</dcterms:created>
  <dcterms:modified xsi:type="dcterms:W3CDTF">2024-04-05T08:05:00Z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